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D3" w:rsidRPr="007577D3" w:rsidRDefault="007577D3" w:rsidP="007577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77D3">
        <w:rPr>
          <w:rFonts w:ascii="Times New Roman" w:hAnsi="Times New Roman" w:cs="Times New Roman"/>
          <w:b/>
          <w:sz w:val="36"/>
          <w:szCs w:val="36"/>
        </w:rPr>
        <w:t>АДМИНИСТРАЦИЯ  НОВОГОРЯНОВСКОГО                                       СЕЛЬСКОГО ПОСЕЛЕНИЯ                                                                  ТЕЙКОВСКОГО  МУНИЦИПАЛЬНОГО  РАЙОНА</w:t>
      </w:r>
      <w:r w:rsidRPr="007577D3">
        <w:rPr>
          <w:rFonts w:ascii="Times New Roman" w:hAnsi="Times New Roman" w:cs="Times New Roman"/>
          <w:b/>
          <w:sz w:val="36"/>
          <w:szCs w:val="36"/>
        </w:rPr>
        <w:br/>
        <w:t>ИВАНОВСКОЙ  ОБЛАСТИ</w:t>
      </w:r>
    </w:p>
    <w:p w:rsidR="007577D3" w:rsidRPr="007577D3" w:rsidRDefault="007577D3" w:rsidP="007577D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577D3" w:rsidRPr="007577D3" w:rsidRDefault="007577D3" w:rsidP="007577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77D3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577D3" w:rsidRPr="007577D3" w:rsidRDefault="007577D3" w:rsidP="007577D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77D3" w:rsidRPr="007577D3" w:rsidRDefault="007577D3" w:rsidP="007577D3">
      <w:pPr>
        <w:rPr>
          <w:rFonts w:ascii="Times New Roman" w:hAnsi="Times New Roman" w:cs="Times New Roman"/>
          <w:sz w:val="28"/>
          <w:szCs w:val="28"/>
        </w:rPr>
      </w:pPr>
      <w:r w:rsidRPr="007577D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7577D3">
        <w:rPr>
          <w:rFonts w:ascii="Times New Roman" w:hAnsi="Times New Roman" w:cs="Times New Roman"/>
          <w:sz w:val="28"/>
          <w:szCs w:val="28"/>
        </w:rPr>
        <w:t>.10.2017 г.                                                                           № 7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577D3">
        <w:rPr>
          <w:rFonts w:ascii="Times New Roman" w:hAnsi="Times New Roman" w:cs="Times New Roman"/>
          <w:sz w:val="28"/>
          <w:szCs w:val="28"/>
        </w:rPr>
        <w:t xml:space="preserve">                       с</w:t>
      </w:r>
      <w:proofErr w:type="gramStart"/>
      <w:r w:rsidRPr="007577D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577D3">
        <w:rPr>
          <w:rFonts w:ascii="Times New Roman" w:hAnsi="Times New Roman" w:cs="Times New Roman"/>
          <w:sz w:val="28"/>
          <w:szCs w:val="28"/>
        </w:rPr>
        <w:t>овое Горяново</w:t>
      </w:r>
    </w:p>
    <w:p w:rsidR="00F725EB" w:rsidRPr="001D6EE6" w:rsidRDefault="00F725EB" w:rsidP="00F725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EE6">
        <w:rPr>
          <w:rFonts w:ascii="Times New Roman" w:hAnsi="Times New Roman" w:cs="Times New Roman"/>
          <w:b/>
          <w:sz w:val="28"/>
          <w:szCs w:val="28"/>
        </w:rPr>
        <w:t>О</w:t>
      </w:r>
      <w:r w:rsidR="007577D3">
        <w:rPr>
          <w:rFonts w:ascii="Times New Roman" w:hAnsi="Times New Roman" w:cs="Times New Roman"/>
          <w:b/>
          <w:sz w:val="28"/>
          <w:szCs w:val="28"/>
        </w:rPr>
        <w:t xml:space="preserve"> создании</w:t>
      </w:r>
      <w:r w:rsidRPr="001D6EE6">
        <w:rPr>
          <w:rFonts w:ascii="Times New Roman" w:hAnsi="Times New Roman" w:cs="Times New Roman"/>
          <w:b/>
          <w:sz w:val="28"/>
          <w:szCs w:val="28"/>
        </w:rPr>
        <w:t xml:space="preserve"> общественно</w:t>
      </w:r>
      <w:r w:rsidR="001D6EE6" w:rsidRPr="001D6EE6">
        <w:rPr>
          <w:rFonts w:ascii="Times New Roman" w:hAnsi="Times New Roman" w:cs="Times New Roman"/>
          <w:b/>
          <w:sz w:val="28"/>
          <w:szCs w:val="28"/>
        </w:rPr>
        <w:t>й</w:t>
      </w:r>
      <w:r w:rsidRPr="001D6EE6">
        <w:rPr>
          <w:rFonts w:ascii="Times New Roman" w:hAnsi="Times New Roman" w:cs="Times New Roman"/>
          <w:b/>
          <w:sz w:val="28"/>
          <w:szCs w:val="28"/>
        </w:rPr>
        <w:t xml:space="preserve"> муниципальной комиссии по обеспечению реализации муниципальной программы «Формирование современной городской среды на территории </w:t>
      </w:r>
      <w:r w:rsidR="007577D3">
        <w:rPr>
          <w:rFonts w:ascii="Times New Roman" w:hAnsi="Times New Roman" w:cs="Times New Roman"/>
          <w:b/>
          <w:sz w:val="28"/>
          <w:szCs w:val="28"/>
        </w:rPr>
        <w:t>Новогоряновского</w:t>
      </w:r>
      <w:r w:rsidRPr="001D6EE6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r w:rsidR="00CC77BC">
        <w:rPr>
          <w:rFonts w:ascii="Times New Roman" w:hAnsi="Times New Roman" w:cs="Times New Roman"/>
          <w:b/>
          <w:sz w:val="28"/>
          <w:szCs w:val="28"/>
        </w:rPr>
        <w:t>на 2018-2022 годы</w:t>
      </w:r>
      <w:r w:rsidRPr="001D6EE6">
        <w:rPr>
          <w:rFonts w:ascii="Times New Roman" w:hAnsi="Times New Roman" w:cs="Times New Roman"/>
          <w:b/>
          <w:sz w:val="28"/>
          <w:szCs w:val="28"/>
        </w:rPr>
        <w:t>»</w:t>
      </w:r>
    </w:p>
    <w:p w:rsidR="00F725EB" w:rsidRDefault="00F725EB">
      <w:pPr>
        <w:rPr>
          <w:rFonts w:ascii="Times New Roman" w:hAnsi="Times New Roman" w:cs="Times New Roman"/>
        </w:rPr>
      </w:pPr>
    </w:p>
    <w:p w:rsidR="007577D3" w:rsidRDefault="00AB03D3" w:rsidP="007577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F725EB" w:rsidRPr="007577D3">
        <w:rPr>
          <w:rFonts w:ascii="Times New Roman" w:hAnsi="Times New Roman" w:cs="Times New Roman"/>
          <w:sz w:val="28"/>
          <w:szCs w:val="28"/>
        </w:rPr>
        <w:t xml:space="preserve">В соответствии со статьей 14 Федерального закона от 06.10.2003г. № 131-ФЗ «Об общих принципах организации местного самоуправления в Российской Федерации»,  Постановлением  правительства  Российской Федерации от 10.02.2016г. № 169 «Об утверждении Правил предоставления и распределения 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</w:t>
      </w:r>
      <w:r w:rsidR="007577D3" w:rsidRPr="007577D3">
        <w:rPr>
          <w:rFonts w:ascii="Times New Roman" w:hAnsi="Times New Roman" w:cs="Times New Roman"/>
          <w:sz w:val="28"/>
          <w:szCs w:val="28"/>
        </w:rPr>
        <w:t>Новогоряновского сельского</w:t>
      </w:r>
      <w:proofErr w:type="gramEnd"/>
      <w:r w:rsidR="007577D3" w:rsidRPr="007577D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725EB" w:rsidRPr="007577D3">
        <w:rPr>
          <w:rFonts w:ascii="Times New Roman" w:hAnsi="Times New Roman" w:cs="Times New Roman"/>
          <w:sz w:val="28"/>
          <w:szCs w:val="28"/>
        </w:rPr>
        <w:t xml:space="preserve"> от </w:t>
      </w:r>
      <w:r w:rsidR="007577D3" w:rsidRPr="007577D3">
        <w:rPr>
          <w:rFonts w:ascii="Times New Roman" w:hAnsi="Times New Roman" w:cs="Times New Roman"/>
          <w:sz w:val="28"/>
          <w:szCs w:val="28"/>
        </w:rPr>
        <w:t>02.10.</w:t>
      </w:r>
      <w:r w:rsidR="00F725EB" w:rsidRPr="007577D3">
        <w:rPr>
          <w:rFonts w:ascii="Times New Roman" w:hAnsi="Times New Roman" w:cs="Times New Roman"/>
          <w:sz w:val="28"/>
          <w:szCs w:val="28"/>
        </w:rPr>
        <w:t xml:space="preserve">2017г. № </w:t>
      </w:r>
      <w:r w:rsidR="007577D3" w:rsidRPr="007577D3">
        <w:rPr>
          <w:rFonts w:ascii="Times New Roman" w:hAnsi="Times New Roman" w:cs="Times New Roman"/>
          <w:sz w:val="28"/>
          <w:szCs w:val="28"/>
        </w:rPr>
        <w:t>73</w:t>
      </w:r>
      <w:r w:rsidR="00F725EB" w:rsidRPr="007577D3">
        <w:rPr>
          <w:rFonts w:ascii="Times New Roman" w:hAnsi="Times New Roman" w:cs="Times New Roman"/>
          <w:sz w:val="28"/>
          <w:szCs w:val="28"/>
        </w:rPr>
        <w:t xml:space="preserve"> «</w:t>
      </w:r>
      <w:r w:rsidR="007577D3" w:rsidRPr="007577D3">
        <w:rPr>
          <w:rFonts w:ascii="Times New Roman" w:hAnsi="Times New Roman" w:cs="Times New Roman"/>
          <w:bCs/>
          <w:sz w:val="28"/>
          <w:szCs w:val="28"/>
        </w:rPr>
        <w:t>Об утверждении Порядка</w:t>
      </w:r>
      <w:r w:rsidR="007577D3" w:rsidRPr="007577D3">
        <w:rPr>
          <w:rFonts w:ascii="Times New Roman" w:hAnsi="Times New Roman" w:cs="Times New Roman"/>
          <w:sz w:val="28"/>
          <w:szCs w:val="28"/>
        </w:rPr>
        <w:t xml:space="preserve"> </w:t>
      </w:r>
      <w:r w:rsidR="007577D3" w:rsidRPr="007577D3">
        <w:rPr>
          <w:rFonts w:ascii="Times New Roman" w:hAnsi="Times New Roman" w:cs="Times New Roman"/>
          <w:bCs/>
          <w:sz w:val="28"/>
          <w:szCs w:val="28"/>
        </w:rPr>
        <w:t>представления, рассмотрения и оценки</w:t>
      </w:r>
      <w:r w:rsidR="007577D3" w:rsidRPr="007577D3">
        <w:rPr>
          <w:rFonts w:ascii="Times New Roman" w:hAnsi="Times New Roman" w:cs="Times New Roman"/>
          <w:sz w:val="28"/>
          <w:szCs w:val="28"/>
        </w:rPr>
        <w:t xml:space="preserve"> </w:t>
      </w:r>
      <w:r w:rsidR="007577D3" w:rsidRPr="007577D3">
        <w:rPr>
          <w:rFonts w:ascii="Times New Roman" w:hAnsi="Times New Roman" w:cs="Times New Roman"/>
          <w:bCs/>
          <w:sz w:val="28"/>
          <w:szCs w:val="28"/>
        </w:rPr>
        <w:t xml:space="preserve">предложений заинтересованных лиц о включении общественной территории в муниципальную программу «Формирование современной городской среды </w:t>
      </w:r>
      <w:proofErr w:type="gramStart"/>
      <w:r w:rsidR="007577D3" w:rsidRPr="007577D3">
        <w:rPr>
          <w:rFonts w:ascii="Times New Roman" w:hAnsi="Times New Roman" w:cs="Times New Roman"/>
          <w:bCs/>
          <w:sz w:val="28"/>
          <w:szCs w:val="28"/>
        </w:rPr>
        <w:t>на территории Новогоряновского сельского поселения  на 2018 – 2022 годы»,</w:t>
      </w:r>
      <w:r w:rsidR="007577D3" w:rsidRPr="007577D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Новогоряновского сельского поселения  от 02.10.2017г. № 74 «</w:t>
      </w:r>
      <w:r w:rsidR="007577D3" w:rsidRPr="007577D3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7577D3" w:rsidRPr="007577D3">
        <w:rPr>
          <w:rFonts w:ascii="Times New Roman" w:hAnsi="Times New Roman" w:cs="Times New Roman"/>
          <w:sz w:val="28"/>
          <w:szCs w:val="28"/>
        </w:rPr>
        <w:t>Порядка представления, рассмотрения и оценки предложений заинтересованных лиц  о включении дворовой территории  в муниципальную программу «</w:t>
      </w:r>
      <w:r w:rsidR="007577D3" w:rsidRPr="007577D3">
        <w:rPr>
          <w:rFonts w:ascii="Times New Roman" w:hAnsi="Times New Roman" w:cs="Times New Roman"/>
          <w:bCs/>
          <w:sz w:val="28"/>
          <w:szCs w:val="28"/>
        </w:rPr>
        <w:t>Формирование комфортной городской среды</w:t>
      </w:r>
      <w:r w:rsidR="007577D3" w:rsidRPr="007577D3">
        <w:rPr>
          <w:rFonts w:ascii="Times New Roman" w:hAnsi="Times New Roman" w:cs="Times New Roman"/>
          <w:sz w:val="28"/>
          <w:szCs w:val="28"/>
        </w:rPr>
        <w:t xml:space="preserve"> </w:t>
      </w:r>
      <w:r w:rsidR="007577D3" w:rsidRPr="007577D3">
        <w:rPr>
          <w:rFonts w:ascii="Times New Roman" w:hAnsi="Times New Roman" w:cs="Times New Roman"/>
          <w:bCs/>
          <w:sz w:val="28"/>
          <w:szCs w:val="28"/>
        </w:rPr>
        <w:t>на территории Новогоряновского сельского поселения на 2018 – 2022 годы»</w:t>
      </w:r>
      <w:r w:rsidR="001D6EE6">
        <w:rPr>
          <w:rFonts w:ascii="Times New Roman" w:hAnsi="Times New Roman" w:cs="Times New Roman"/>
          <w:sz w:val="28"/>
          <w:szCs w:val="28"/>
        </w:rPr>
        <w:t>, Администрация Н</w:t>
      </w:r>
      <w:r w:rsidR="007577D3">
        <w:rPr>
          <w:rFonts w:ascii="Times New Roman" w:hAnsi="Times New Roman" w:cs="Times New Roman"/>
          <w:sz w:val="28"/>
          <w:szCs w:val="28"/>
        </w:rPr>
        <w:t xml:space="preserve">овогоряновского сельского </w:t>
      </w:r>
      <w:r w:rsidR="001D6EE6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End"/>
    </w:p>
    <w:p w:rsidR="00F725EB" w:rsidRDefault="007577D3" w:rsidP="007577D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D6EE6" w:rsidRPr="00AB03D3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1D6EE6">
        <w:rPr>
          <w:rFonts w:ascii="Times New Roman" w:hAnsi="Times New Roman" w:cs="Times New Roman"/>
          <w:sz w:val="28"/>
          <w:szCs w:val="28"/>
        </w:rPr>
        <w:t>:</w:t>
      </w:r>
    </w:p>
    <w:p w:rsidR="001D6EE6" w:rsidRDefault="00AB03D3" w:rsidP="007577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6EE6">
        <w:rPr>
          <w:rFonts w:ascii="Times New Roman" w:hAnsi="Times New Roman" w:cs="Times New Roman"/>
          <w:sz w:val="28"/>
          <w:szCs w:val="28"/>
        </w:rPr>
        <w:t xml:space="preserve">1.Создать общественную муниципальную комиссию по обеспечению реализации муниципальной программы «Формирование современной </w:t>
      </w:r>
      <w:r w:rsidR="001D6EE6">
        <w:rPr>
          <w:rFonts w:ascii="Times New Roman" w:hAnsi="Times New Roman" w:cs="Times New Roman"/>
          <w:sz w:val="28"/>
          <w:szCs w:val="28"/>
        </w:rPr>
        <w:lastRenderedPageBreak/>
        <w:t xml:space="preserve">городской среды на территории  </w:t>
      </w:r>
      <w:r w:rsidR="007577D3">
        <w:rPr>
          <w:rFonts w:ascii="Times New Roman" w:hAnsi="Times New Roman" w:cs="Times New Roman"/>
          <w:sz w:val="28"/>
          <w:szCs w:val="28"/>
        </w:rPr>
        <w:t>Новогоряновского</w:t>
      </w:r>
      <w:r w:rsidR="001D6EE6">
        <w:rPr>
          <w:rFonts w:ascii="Times New Roman" w:hAnsi="Times New Roman" w:cs="Times New Roman"/>
          <w:sz w:val="28"/>
          <w:szCs w:val="28"/>
        </w:rPr>
        <w:t xml:space="preserve"> </w:t>
      </w:r>
      <w:r w:rsidR="007577D3">
        <w:rPr>
          <w:rFonts w:ascii="Times New Roman" w:hAnsi="Times New Roman" w:cs="Times New Roman"/>
          <w:sz w:val="28"/>
          <w:szCs w:val="28"/>
        </w:rPr>
        <w:t>сельского</w:t>
      </w:r>
      <w:r w:rsidR="001D6EE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577D3" w:rsidRPr="007577D3">
        <w:rPr>
          <w:rFonts w:ascii="Times New Roman" w:hAnsi="Times New Roman" w:cs="Times New Roman"/>
          <w:bCs/>
          <w:sz w:val="28"/>
          <w:szCs w:val="28"/>
        </w:rPr>
        <w:t>на 2018 – 2022 годы</w:t>
      </w:r>
      <w:r w:rsidR="001D6EE6">
        <w:rPr>
          <w:rFonts w:ascii="Times New Roman" w:hAnsi="Times New Roman" w:cs="Times New Roman"/>
          <w:sz w:val="28"/>
          <w:szCs w:val="28"/>
        </w:rPr>
        <w:t>»</w:t>
      </w:r>
      <w:r w:rsidR="007577D3">
        <w:rPr>
          <w:rFonts w:ascii="Times New Roman" w:hAnsi="Times New Roman" w:cs="Times New Roman"/>
          <w:sz w:val="28"/>
          <w:szCs w:val="28"/>
        </w:rPr>
        <w:t>.</w:t>
      </w:r>
    </w:p>
    <w:p w:rsidR="001D6EE6" w:rsidRDefault="00AB03D3" w:rsidP="00F725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D6EE6" w:rsidRDefault="001D6EE6" w:rsidP="00F725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EE6" w:rsidRDefault="001D6EE6" w:rsidP="00F725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577D3">
        <w:rPr>
          <w:rFonts w:ascii="Times New Roman" w:hAnsi="Times New Roman" w:cs="Times New Roman"/>
          <w:sz w:val="28"/>
          <w:szCs w:val="28"/>
        </w:rPr>
        <w:t>Новогоряновского</w:t>
      </w:r>
    </w:p>
    <w:p w:rsidR="001D6EE6" w:rsidRDefault="007577D3" w:rsidP="00F725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1D6EE6">
        <w:rPr>
          <w:rFonts w:ascii="Times New Roman" w:hAnsi="Times New Roman" w:cs="Times New Roman"/>
          <w:sz w:val="28"/>
          <w:szCs w:val="28"/>
        </w:rPr>
        <w:t xml:space="preserve"> поселения: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D6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С.И.Беляев</w:t>
      </w:r>
    </w:p>
    <w:p w:rsidR="005249D1" w:rsidRDefault="005249D1" w:rsidP="00F725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9D1" w:rsidRDefault="005249D1" w:rsidP="00F725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9D1" w:rsidRDefault="005249D1" w:rsidP="00F725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9D1" w:rsidRDefault="005249D1" w:rsidP="00F725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9D1" w:rsidRDefault="005249D1" w:rsidP="00F725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9D1" w:rsidRDefault="005249D1" w:rsidP="00F725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9D1" w:rsidRDefault="005249D1" w:rsidP="00F725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9D1" w:rsidRDefault="005249D1" w:rsidP="00F725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9D1" w:rsidRDefault="005249D1" w:rsidP="00F725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9D1" w:rsidRDefault="005249D1" w:rsidP="00F725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9D1" w:rsidRDefault="005249D1" w:rsidP="00F725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9D1" w:rsidRDefault="005249D1" w:rsidP="00F725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9D1" w:rsidRDefault="005249D1" w:rsidP="00F725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9D1" w:rsidRDefault="005249D1" w:rsidP="00F725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9D1" w:rsidRDefault="005249D1" w:rsidP="00F725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9D1" w:rsidRDefault="005249D1" w:rsidP="00F725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9D1" w:rsidRDefault="005249D1" w:rsidP="00F725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9D1" w:rsidRDefault="005249D1" w:rsidP="00F725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49D1" w:rsidRDefault="005249D1" w:rsidP="00F725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77D3" w:rsidRDefault="007577D3" w:rsidP="00F725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77D3" w:rsidRDefault="007577D3" w:rsidP="00F725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77D3" w:rsidRDefault="007577D3" w:rsidP="00F725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77D3" w:rsidRDefault="007577D3" w:rsidP="00F725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B6B" w:rsidRPr="008A6A67" w:rsidRDefault="00223B6B" w:rsidP="00223B6B">
      <w:pPr>
        <w:jc w:val="right"/>
        <w:rPr>
          <w:rFonts w:ascii="Times New Roman" w:hAnsi="Times New Roman" w:cs="Times New Roman"/>
          <w:sz w:val="24"/>
          <w:szCs w:val="24"/>
        </w:rPr>
      </w:pPr>
      <w:r w:rsidRPr="008A6A67">
        <w:rPr>
          <w:rFonts w:ascii="Times New Roman" w:hAnsi="Times New Roman" w:cs="Times New Roman"/>
          <w:sz w:val="24"/>
          <w:szCs w:val="24"/>
        </w:rPr>
        <w:lastRenderedPageBreak/>
        <w:t>УТВЕРЖДЕНО:</w:t>
      </w:r>
    </w:p>
    <w:p w:rsidR="00223B6B" w:rsidRPr="008A6A67" w:rsidRDefault="00223B6B" w:rsidP="00B577E8">
      <w:pPr>
        <w:jc w:val="right"/>
        <w:rPr>
          <w:rFonts w:ascii="Times New Roman" w:hAnsi="Times New Roman" w:cs="Times New Roman"/>
          <w:sz w:val="24"/>
          <w:szCs w:val="24"/>
        </w:rPr>
      </w:pPr>
      <w:r w:rsidRPr="008A6A67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B577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8A6A67">
        <w:rPr>
          <w:rFonts w:ascii="Times New Roman" w:hAnsi="Times New Roman" w:cs="Times New Roman"/>
          <w:sz w:val="24"/>
          <w:szCs w:val="24"/>
        </w:rPr>
        <w:t xml:space="preserve"> </w:t>
      </w:r>
      <w:r w:rsidR="00B577E8">
        <w:rPr>
          <w:rFonts w:ascii="Times New Roman" w:hAnsi="Times New Roman" w:cs="Times New Roman"/>
          <w:sz w:val="24"/>
          <w:szCs w:val="24"/>
        </w:rPr>
        <w:t>Новогоряновского сельского</w:t>
      </w:r>
      <w:r w:rsidRPr="008A6A67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223B6B" w:rsidRDefault="00223B6B" w:rsidP="00223B6B">
      <w:pPr>
        <w:jc w:val="right"/>
        <w:rPr>
          <w:rFonts w:ascii="Times New Roman" w:hAnsi="Times New Roman" w:cs="Times New Roman"/>
          <w:sz w:val="24"/>
          <w:szCs w:val="24"/>
        </w:rPr>
      </w:pPr>
      <w:r w:rsidRPr="008A6A67">
        <w:rPr>
          <w:rFonts w:ascii="Times New Roman" w:hAnsi="Times New Roman" w:cs="Times New Roman"/>
          <w:sz w:val="24"/>
          <w:szCs w:val="24"/>
        </w:rPr>
        <w:t xml:space="preserve">от </w:t>
      </w:r>
      <w:r w:rsidR="00B577E8">
        <w:rPr>
          <w:rFonts w:ascii="Times New Roman" w:hAnsi="Times New Roman" w:cs="Times New Roman"/>
          <w:sz w:val="24"/>
          <w:szCs w:val="24"/>
        </w:rPr>
        <w:t>13.10.</w:t>
      </w:r>
      <w:r w:rsidRPr="008A6A67">
        <w:rPr>
          <w:rFonts w:ascii="Times New Roman" w:hAnsi="Times New Roman" w:cs="Times New Roman"/>
          <w:sz w:val="24"/>
          <w:szCs w:val="24"/>
        </w:rPr>
        <w:t>2017г. №</w:t>
      </w:r>
      <w:r w:rsidR="00B577E8">
        <w:rPr>
          <w:rFonts w:ascii="Times New Roman" w:hAnsi="Times New Roman" w:cs="Times New Roman"/>
          <w:sz w:val="24"/>
          <w:szCs w:val="24"/>
        </w:rPr>
        <w:t>76</w:t>
      </w:r>
    </w:p>
    <w:p w:rsidR="00223B6B" w:rsidRPr="00223B6B" w:rsidRDefault="00223B6B" w:rsidP="00223B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B6B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223B6B" w:rsidRPr="00223B6B" w:rsidRDefault="00223B6B" w:rsidP="00223B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B6B">
        <w:rPr>
          <w:rFonts w:ascii="Times New Roman" w:hAnsi="Times New Roman" w:cs="Times New Roman"/>
          <w:b/>
          <w:sz w:val="24"/>
          <w:szCs w:val="24"/>
        </w:rPr>
        <w:t xml:space="preserve">общественной муниципальной комиссии по обеспечению реализации муниципальной программы «Формирование современной городской среды на территории </w:t>
      </w:r>
      <w:r w:rsidR="00B577E8">
        <w:rPr>
          <w:rFonts w:ascii="Times New Roman" w:hAnsi="Times New Roman" w:cs="Times New Roman"/>
          <w:b/>
          <w:sz w:val="24"/>
          <w:szCs w:val="24"/>
        </w:rPr>
        <w:t>Новогоряновского сельского</w:t>
      </w:r>
      <w:r w:rsidRPr="00223B6B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r w:rsidR="00B577E8">
        <w:rPr>
          <w:rFonts w:ascii="Times New Roman" w:hAnsi="Times New Roman" w:cs="Times New Roman"/>
          <w:b/>
          <w:sz w:val="24"/>
          <w:szCs w:val="24"/>
        </w:rPr>
        <w:t>на 2018-2022 годы</w:t>
      </w:r>
      <w:r w:rsidRPr="00223B6B">
        <w:rPr>
          <w:rFonts w:ascii="Times New Roman" w:hAnsi="Times New Roman" w:cs="Times New Roman"/>
          <w:b/>
          <w:sz w:val="24"/>
          <w:szCs w:val="24"/>
        </w:rPr>
        <w:t>»</w:t>
      </w:r>
    </w:p>
    <w:p w:rsidR="00B577E8" w:rsidRDefault="00B577E8" w:rsidP="00B57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Смирнова Татьяна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Ивановна</w:t>
      </w:r>
      <w:proofErr w:type="gramEnd"/>
      <w:r w:rsidR="00223B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заведующая организационным отделом  </w:t>
      </w:r>
    </w:p>
    <w:p w:rsidR="00223B6B" w:rsidRDefault="00B577E8" w:rsidP="00B57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администрации Новогоряновского</w:t>
      </w:r>
      <w:r w:rsidR="00223B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223B6B" w:rsidRDefault="00223B6B" w:rsidP="00223B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B577E8">
        <w:rPr>
          <w:rFonts w:ascii="Times New Roman" w:hAnsi="Times New Roman" w:cs="Times New Roman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sz w:val="24"/>
          <w:szCs w:val="24"/>
        </w:rPr>
        <w:t>поселения, председатель комиссии;</w:t>
      </w:r>
    </w:p>
    <w:p w:rsidR="00223B6B" w:rsidRDefault="00223B6B" w:rsidP="00223B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Емельяненко Екатерина Николаевна    начальник отдела градостроительства  </w:t>
      </w:r>
      <w:proofErr w:type="spellStart"/>
      <w:r w:rsidR="00B577E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223B6B" w:rsidRDefault="00223B6B" w:rsidP="00B322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Тейковского муниципального района, </w:t>
      </w:r>
      <w:r w:rsidR="00B322DC">
        <w:rPr>
          <w:rFonts w:ascii="Times New Roman" w:hAnsi="Times New Roman" w:cs="Times New Roman"/>
          <w:sz w:val="24"/>
          <w:szCs w:val="24"/>
        </w:rPr>
        <w:t xml:space="preserve">член </w:t>
      </w:r>
    </w:p>
    <w:p w:rsidR="00B322DC" w:rsidRDefault="00B322DC" w:rsidP="00B322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комиссии (по согласованию)</w:t>
      </w:r>
    </w:p>
    <w:p w:rsidR="00223B6B" w:rsidRDefault="00B577E8" w:rsidP="00223B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Елисеева Вера Павловна              </w:t>
      </w:r>
      <w:r w:rsidR="008C566B">
        <w:rPr>
          <w:rFonts w:ascii="Times New Roman" w:hAnsi="Times New Roman" w:cs="Times New Roman"/>
          <w:sz w:val="24"/>
          <w:szCs w:val="24"/>
        </w:rPr>
        <w:t xml:space="preserve">         главный специалист администрации, секретарь</w:t>
      </w:r>
    </w:p>
    <w:p w:rsidR="008C566B" w:rsidRDefault="008C566B" w:rsidP="00223B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Комиссии;</w:t>
      </w:r>
    </w:p>
    <w:p w:rsidR="008C566B" w:rsidRDefault="00B577E8" w:rsidP="00223B6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Алла Владимировна</w:t>
      </w:r>
      <w:r w:rsidR="008C566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8C566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8C566B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C566B">
        <w:rPr>
          <w:rFonts w:ascii="Times New Roman" w:hAnsi="Times New Roman" w:cs="Times New Roman"/>
          <w:sz w:val="24"/>
          <w:szCs w:val="24"/>
        </w:rPr>
        <w:t xml:space="preserve"> МУП ЖКХ «</w:t>
      </w:r>
      <w:r>
        <w:rPr>
          <w:rFonts w:ascii="Times New Roman" w:hAnsi="Times New Roman" w:cs="Times New Roman"/>
          <w:sz w:val="24"/>
          <w:szCs w:val="24"/>
        </w:rPr>
        <w:t xml:space="preserve">Новогоряновское </w:t>
      </w:r>
    </w:p>
    <w:p w:rsidR="008C566B" w:rsidRDefault="008C566B" w:rsidP="00223B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B577E8">
        <w:rPr>
          <w:rFonts w:ascii="Times New Roman" w:hAnsi="Times New Roman" w:cs="Times New Roman"/>
          <w:sz w:val="24"/>
          <w:szCs w:val="24"/>
        </w:rPr>
        <w:t xml:space="preserve">коммунальное </w:t>
      </w:r>
      <w:r>
        <w:rPr>
          <w:rFonts w:ascii="Times New Roman" w:hAnsi="Times New Roman" w:cs="Times New Roman"/>
          <w:sz w:val="24"/>
          <w:szCs w:val="24"/>
        </w:rPr>
        <w:t>объединение»</w:t>
      </w:r>
      <w:r w:rsidR="00B322DC">
        <w:rPr>
          <w:rFonts w:ascii="Times New Roman" w:hAnsi="Times New Roman" w:cs="Times New Roman"/>
          <w:sz w:val="24"/>
          <w:szCs w:val="24"/>
        </w:rPr>
        <w:t xml:space="preserve">, заместитель </w:t>
      </w:r>
    </w:p>
    <w:p w:rsidR="00B322DC" w:rsidRDefault="00B322DC" w:rsidP="00223B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B577E8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>
        <w:rPr>
          <w:rFonts w:ascii="Times New Roman" w:hAnsi="Times New Roman" w:cs="Times New Roman"/>
          <w:sz w:val="24"/>
          <w:szCs w:val="24"/>
        </w:rPr>
        <w:t>Комиссии;</w:t>
      </w:r>
    </w:p>
    <w:p w:rsidR="008C566B" w:rsidRDefault="00B577E8" w:rsidP="00223B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Чернышева Ольга Георгиевна             </w:t>
      </w:r>
      <w:r w:rsidR="008C566B">
        <w:rPr>
          <w:rFonts w:ascii="Times New Roman" w:hAnsi="Times New Roman" w:cs="Times New Roman"/>
          <w:sz w:val="24"/>
          <w:szCs w:val="24"/>
        </w:rPr>
        <w:t xml:space="preserve">депутат Совета </w:t>
      </w:r>
      <w:r>
        <w:rPr>
          <w:rFonts w:ascii="Times New Roman" w:hAnsi="Times New Roman" w:cs="Times New Roman"/>
          <w:sz w:val="24"/>
          <w:szCs w:val="24"/>
        </w:rPr>
        <w:t>Новогоряновского сельского</w:t>
      </w:r>
      <w:r w:rsidR="008C56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7E8" w:rsidRDefault="00B577E8" w:rsidP="00223B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поселения </w:t>
      </w:r>
    </w:p>
    <w:p w:rsidR="008C566B" w:rsidRPr="008A6A67" w:rsidRDefault="009A4A87" w:rsidP="00223B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Гусева Елена Александровна       </w:t>
      </w:r>
      <w:r w:rsidR="008C566B">
        <w:rPr>
          <w:rFonts w:ascii="Times New Roman" w:hAnsi="Times New Roman" w:cs="Times New Roman"/>
          <w:sz w:val="24"/>
          <w:szCs w:val="24"/>
        </w:rPr>
        <w:t xml:space="preserve">        председатель Совета ветеранов</w:t>
      </w:r>
    </w:p>
    <w:p w:rsidR="007600E8" w:rsidRDefault="007600E8" w:rsidP="00F725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0E8" w:rsidRDefault="007600E8" w:rsidP="00F725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0E8" w:rsidRDefault="007600E8" w:rsidP="00F725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A7F" w:rsidRDefault="00551A7F" w:rsidP="00F725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A7F" w:rsidRDefault="00551A7F" w:rsidP="00F725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EE6" w:rsidRDefault="001D6EE6" w:rsidP="00F725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EE6" w:rsidRDefault="001D6EE6" w:rsidP="00F725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EE6" w:rsidRDefault="001D6EE6" w:rsidP="00F725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EE6" w:rsidRDefault="001D6EE6" w:rsidP="00F725E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6EE6" w:rsidSect="00D66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771"/>
    <w:rsid w:val="001D6EE6"/>
    <w:rsid w:val="00223B6B"/>
    <w:rsid w:val="005249D1"/>
    <w:rsid w:val="00551A7F"/>
    <w:rsid w:val="006D6814"/>
    <w:rsid w:val="007219BF"/>
    <w:rsid w:val="007577D3"/>
    <w:rsid w:val="007600E8"/>
    <w:rsid w:val="008A6771"/>
    <w:rsid w:val="008A6A67"/>
    <w:rsid w:val="008C566B"/>
    <w:rsid w:val="009A4A87"/>
    <w:rsid w:val="00A73B3B"/>
    <w:rsid w:val="00AB03D3"/>
    <w:rsid w:val="00B322DC"/>
    <w:rsid w:val="00B577E8"/>
    <w:rsid w:val="00BE4D58"/>
    <w:rsid w:val="00BF5B6B"/>
    <w:rsid w:val="00CC77BC"/>
    <w:rsid w:val="00D6684D"/>
    <w:rsid w:val="00F7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77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1EA18-0265-4E22-B3C4-62F95B16A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Администратор</cp:lastModifiedBy>
  <cp:revision>5</cp:revision>
  <dcterms:created xsi:type="dcterms:W3CDTF">2017-03-20T14:01:00Z</dcterms:created>
  <dcterms:modified xsi:type="dcterms:W3CDTF">2017-10-18T10:54:00Z</dcterms:modified>
</cp:coreProperties>
</file>